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C2655" w14:textId="20B68EAD" w:rsidR="00EE220F" w:rsidRPr="00C47A28" w:rsidRDefault="00D8523F" w:rsidP="00EE220F">
      <w:pPr>
        <w:tabs>
          <w:tab w:val="num" w:pos="720"/>
        </w:tabs>
        <w:ind w:left="720" w:hanging="360"/>
        <w:rPr>
          <w:rFonts w:ascii="Sakkal Majalla" w:hAnsi="Sakkal Majalla" w:cs="Sakkal Majalla"/>
        </w:rPr>
      </w:pPr>
      <w:r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8C3BDF" wp14:editId="5A1CBFB5">
                <wp:simplePos x="0" y="0"/>
                <wp:positionH relativeFrom="column">
                  <wp:posOffset>-548640</wp:posOffset>
                </wp:positionH>
                <wp:positionV relativeFrom="paragraph">
                  <wp:posOffset>251460</wp:posOffset>
                </wp:positionV>
                <wp:extent cx="6187440" cy="0"/>
                <wp:effectExtent l="0" t="0" r="0" b="0"/>
                <wp:wrapNone/>
                <wp:docPr id="1380399095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8744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02E58" id="رابط مستقيم 10" o:spid="_x0000_s1026" style="position:absolute;left:0;text-align:lef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2pt,19.8pt" to="444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" strokecolor="#0f9ed5 [3207]" strokeweight="2pt">
                <v:stroke joinstyle="miter"/>
              </v:line>
            </w:pict>
          </mc:Fallback>
        </mc:AlternateContent>
      </w:r>
      <w:r w:rsidR="00573192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46DDD" wp14:editId="4F24C2E4">
                <wp:simplePos x="0" y="0"/>
                <wp:positionH relativeFrom="column">
                  <wp:posOffset>-899159</wp:posOffset>
                </wp:positionH>
                <wp:positionV relativeFrom="paragraph">
                  <wp:posOffset>-701040</wp:posOffset>
                </wp:positionV>
                <wp:extent cx="1219200" cy="914400"/>
                <wp:effectExtent l="0" t="0" r="0" b="0"/>
                <wp:wrapNone/>
                <wp:docPr id="1974100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E99EF" w14:textId="4B4A7C30" w:rsidR="00573192" w:rsidRDefault="00573192">
                            <w:r>
                              <w:rPr>
                                <w:rFonts w:hint="cs"/>
                                <w:noProof/>
                              </w:rPr>
                              <w:drawing>
                                <wp:inline distT="0" distB="0" distL="0" distR="0" wp14:anchorId="038B2D62" wp14:editId="27179AF0">
                                  <wp:extent cx="1012190" cy="816610"/>
                                  <wp:effectExtent l="0" t="0" r="0" b="2540"/>
                                  <wp:docPr id="1695066670" name="صورة 9" descr="صورة تحتوي على نص, شعار, الخط, رمز&#10;&#10;قد يكون المحتوى الذي تم إنشاؤه بواسطة الذكاء الاصطناعي غير صحيح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5066670" name="صورة 9" descr="صورة تحتوي على نص, شعار, الخط, رمز&#10;&#10;قد يكون المحتوى الذي تم إنشاؤه بواسطة الذكاء الاصطناعي غير صحيح.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2190" cy="816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246DDD" id="_x0000_t202" coordsize="21600,21600" o:spt="202" path="m,l,21600r21600,l21600,xe">
                <v:stroke joinstyle="miter"/>
                <v:path gradientshapeok="t" o:connecttype="rect"/>
              </v:shapetype>
              <v:shape id="مربع نص 8" o:spid="_x0000_s1026" type="#_x0000_t202" style="position:absolute;left:0;text-align:left;margin-left:-70.8pt;margin-top:-55.2pt;width:96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" filled="f" stroked="f" strokeweight=".5pt">
                <v:textbox>
                  <w:txbxContent>
                    <w:p w14:paraId="47EE99EF" w14:textId="4B4A7C30" w:rsidR="00573192" w:rsidRDefault="00573192">
                      <w:r>
                        <w:rPr>
                          <w:rFonts w:hint="cs"/>
                          <w:noProof/>
                        </w:rPr>
                        <w:drawing>
                          <wp:inline distT="0" distB="0" distL="0" distR="0" wp14:anchorId="038B2D62" wp14:editId="27179AF0">
                            <wp:extent cx="1012190" cy="816610"/>
                            <wp:effectExtent l="0" t="0" r="0" b="2540"/>
                            <wp:docPr id="1695066670" name="صورة 9" descr="صورة تحتوي على نص, شعار, الخط, رمز&#10;&#10;قد يكون المحتوى الذي تم إنشاؤه بواسطة الذكاء الاصطناعي غير صحيح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5066670" name="صورة 9" descr="صورة تحتوي على نص, شعار, الخط, رمز&#10;&#10;قد يكون المحتوى الذي تم إنشاؤه بواسطة الذكاء الاصطناعي غير صحيح.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2190" cy="8166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3192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834D90" wp14:editId="76DAC508">
                <wp:simplePos x="0" y="0"/>
                <wp:positionH relativeFrom="column">
                  <wp:posOffset>4556760</wp:posOffset>
                </wp:positionH>
                <wp:positionV relativeFrom="paragraph">
                  <wp:posOffset>-670560</wp:posOffset>
                </wp:positionV>
                <wp:extent cx="1623060" cy="883920"/>
                <wp:effectExtent l="0" t="0" r="0" b="0"/>
                <wp:wrapNone/>
                <wp:docPr id="578086860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7ADEF" w14:textId="0AAA2E46" w:rsidR="00573192" w:rsidRDefault="00573192">
                            <w:r>
                              <w:rPr>
                                <w:rFonts w:hint="cs"/>
                                <w:noProof/>
                              </w:rPr>
                              <w:drawing>
                                <wp:inline distT="0" distB="0" distL="0" distR="0" wp14:anchorId="205D493A" wp14:editId="279450E6">
                                  <wp:extent cx="999490" cy="786130"/>
                                  <wp:effectExtent l="0" t="0" r="0" b="0"/>
                                  <wp:docPr id="1529193254" name="صورة 7" descr="صورة تحتوي على الخط, الرسومات, التصميم&#10;&#10;قد يكون المحتوى الذي تم إنشاؤه بواسطة الذكاء الاصطناعي غير صحيح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29193254" name="صورة 7" descr="صورة تحتوي على الخط, الرسومات, التصميم&#10;&#10;قد يكون المحتوى الذي تم إنشاؤه بواسطة الذكاء الاصطناعي غير صحيح.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490" cy="786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4D90" id="مربع نص 6" o:spid="_x0000_s1027" type="#_x0000_t202" style="position:absolute;left:0;text-align:left;margin-left:358.8pt;margin-top:-52.8pt;width:127.8pt;height:6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" filled="f" stroked="f" strokeweight=".5pt">
                <v:textbox>
                  <w:txbxContent>
                    <w:p w14:paraId="3FE7ADEF" w14:textId="0AAA2E46" w:rsidR="00573192" w:rsidRDefault="00573192">
                      <w:r>
                        <w:rPr>
                          <w:rFonts w:hint="cs"/>
                          <w:noProof/>
                        </w:rPr>
                        <w:drawing>
                          <wp:inline distT="0" distB="0" distL="0" distR="0" wp14:anchorId="205D493A" wp14:editId="279450E6">
                            <wp:extent cx="999490" cy="786130"/>
                            <wp:effectExtent l="0" t="0" r="0" b="0"/>
                            <wp:docPr id="1529193254" name="صورة 7" descr="صورة تحتوي على الخط, الرسومات, التصميم&#10;&#10;قد يكون المحتوى الذي تم إنشاؤه بواسطة الذكاء الاصطناعي غير صحيح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29193254" name="صورة 7" descr="صورة تحتوي على الخط, الرسومات, التصميم&#10;&#10;قد يكون المحتوى الذي تم إنشاؤه بواسطة الذكاء الاصطناعي غير صحيح.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490" cy="786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220F" w:rsidRPr="00C47A28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55F662" wp14:editId="7DDD35C7">
                <wp:simplePos x="0" y="0"/>
                <wp:positionH relativeFrom="column">
                  <wp:posOffset>-899160</wp:posOffset>
                </wp:positionH>
                <wp:positionV relativeFrom="paragraph">
                  <wp:posOffset>-721995</wp:posOffset>
                </wp:positionV>
                <wp:extent cx="7170420" cy="937260"/>
                <wp:effectExtent l="0" t="0" r="0" b="0"/>
                <wp:wrapNone/>
                <wp:docPr id="1661933133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042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9B5704" w14:textId="77777777" w:rsid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E220F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CDE885" wp14:editId="4659521F">
                                  <wp:extent cx="1099185" cy="152518"/>
                                  <wp:effectExtent l="0" t="0" r="5715" b="0"/>
                                  <wp:docPr id="3" name="صورة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صورة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3586" cy="1697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944DC9" w14:textId="6BB03983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وزارة التعليم (280)</w:t>
                            </w:r>
                          </w:p>
                          <w:p w14:paraId="0578FCF4" w14:textId="77777777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EE220F">
                              <w:rPr>
                                <w:rFonts w:ascii="Calibri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عسير</w:t>
                            </w:r>
                          </w:p>
                          <w:p w14:paraId="0D8CC375" w14:textId="77777777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ابتدائية الخالدية للبنات بطريب</w:t>
                            </w:r>
                          </w:p>
                          <w:p w14:paraId="6CF81184" w14:textId="6D86C083" w:rsidR="00EE220F" w:rsidRPr="00EE220F" w:rsidRDefault="00EE220F" w:rsidP="00EE220F">
                            <w:pPr>
                              <w:spacing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EE220F">
                              <w:rPr>
                                <w:sz w:val="14"/>
                                <w:szCs w:val="14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5F662" id="مربع نص 1" o:spid="_x0000_s1028" type="#_x0000_t202" style="position:absolute;left:0;text-align:left;margin-left:-70.8pt;margin-top:-56.85pt;width:564.6pt;height:7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" filled="f" stroked="f" strokeweight=".5pt">
                <v:textbox>
                  <w:txbxContent>
                    <w:p w14:paraId="629B5704" w14:textId="77777777" w:rsid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EE220F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0ACDE885" wp14:editId="4659521F">
                            <wp:extent cx="1099185" cy="152518"/>
                            <wp:effectExtent l="0" t="0" r="5715" b="0"/>
                            <wp:docPr id="3" name="صورة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صورة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3586" cy="1697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944DC9" w14:textId="6BB03983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وزارة التعليم (280)</w:t>
                      </w:r>
                    </w:p>
                    <w:p w14:paraId="0578FCF4" w14:textId="77777777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الإدارة العامة للتعليم بمنطقة </w:t>
                      </w:r>
                      <w:r w:rsidRPr="00EE220F">
                        <w:rPr>
                          <w:rFonts w:ascii="Calibri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عسير</w:t>
                      </w:r>
                    </w:p>
                    <w:p w14:paraId="0D8CC375" w14:textId="77777777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ابتدائية الخالدية للبنات بطريب</w:t>
                      </w:r>
                    </w:p>
                    <w:p w14:paraId="6CF81184" w14:textId="6D86C083" w:rsidR="00EE220F" w:rsidRPr="00EE220F" w:rsidRDefault="00EE220F" w:rsidP="00EE220F">
                      <w:pPr>
                        <w:spacing w:line="240" w:lineRule="auto"/>
                        <w:rPr>
                          <w:sz w:val="14"/>
                          <w:szCs w:val="14"/>
                        </w:rPr>
                      </w:pPr>
                      <w:r w:rsidRPr="00EE220F">
                        <w:rPr>
                          <w:sz w:val="14"/>
                          <w:szCs w:val="14"/>
                        </w:rPr>
                        <w:t xml:space="preserve">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34FD379" w14:textId="58597D7A" w:rsidR="00EE220F" w:rsidRPr="00573192" w:rsidRDefault="000628CA" w:rsidP="00321C5E">
      <w:pPr>
        <w:jc w:val="center"/>
        <w:rPr>
          <w:rFonts w:ascii="Sakkal Majalla" w:hAnsi="Sakkal Majalla" w:cs="Sakkal Majalla"/>
          <w:b/>
          <w:bCs/>
          <w:rtl/>
        </w:rPr>
      </w:pPr>
      <w:r w:rsidRPr="000628CA">
        <w:rPr>
          <w:rFonts w:ascii="Sakkal Majalla" w:hAnsi="Sakkal Majalla" w:cs="Sakkal Majalla"/>
          <w:b/>
          <w:bCs/>
          <w:rtl/>
        </w:rPr>
        <w:t>استمارة تقييم مادة البحث الإجرائي</w:t>
      </w:r>
      <w:r w:rsidR="00321C5E">
        <w:rPr>
          <w:rFonts w:ascii="Sakkal Majalla" w:hAnsi="Sakkal Majalla" w:cs="Sakkal Majalla" w:hint="cs"/>
          <w:b/>
          <w:bCs/>
          <w:rtl/>
        </w:rPr>
        <w:t xml:space="preserve"> </w:t>
      </w:r>
      <w:r w:rsidR="00321C5E" w:rsidRPr="000628CA">
        <w:rPr>
          <w:rFonts w:ascii="Sakkal Majalla" w:hAnsi="Sakkal Majalla" w:cs="Sakkal Majalla"/>
          <w:b/>
          <w:bCs/>
          <w:rtl/>
        </w:rPr>
        <w:t>(وفق معايير الاعتماد 2.5.4)</w:t>
      </w:r>
    </w:p>
    <w:tbl>
      <w:tblPr>
        <w:tblStyle w:val="aa"/>
        <w:bidiVisual/>
        <w:tblW w:w="4839" w:type="dxa"/>
        <w:jc w:val="center"/>
        <w:tblLook w:val="04A0" w:firstRow="1" w:lastRow="0" w:firstColumn="1" w:lastColumn="0" w:noHBand="0" w:noVBand="1"/>
      </w:tblPr>
      <w:tblGrid>
        <w:gridCol w:w="4839"/>
      </w:tblGrid>
      <w:tr w:rsidR="00321C5E" w:rsidRPr="00C47A28" w14:paraId="0398BE3F" w14:textId="77777777" w:rsidTr="00321C5E">
        <w:trPr>
          <w:trHeight w:val="179"/>
          <w:jc w:val="center"/>
        </w:trPr>
        <w:tc>
          <w:tcPr>
            <w:tcW w:w="4839" w:type="dxa"/>
          </w:tcPr>
          <w:p w14:paraId="54AC7251" w14:textId="12919CC8" w:rsidR="00321C5E" w:rsidRPr="00C47A28" w:rsidRDefault="00321C5E" w:rsidP="00321C5E">
            <w:pPr>
              <w:spacing w:line="278" w:lineRule="auto"/>
              <w:rPr>
                <w:rFonts w:ascii="Sakkal Majalla" w:hAnsi="Sakkal Majalla" w:cs="Sakkal Majalla"/>
                <w:rtl/>
              </w:rPr>
            </w:pPr>
            <w:r w:rsidRPr="00C47A28">
              <w:rPr>
                <w:rFonts w:ascii="Sakkal Majalla" w:hAnsi="Sakkal Majalla" w:cs="Sakkal Majalla"/>
                <w:b/>
                <w:bCs/>
                <w:rtl/>
              </w:rPr>
              <w:t xml:space="preserve">عنوان </w:t>
            </w:r>
            <w:proofErr w:type="gramStart"/>
            <w:r w:rsidRPr="00C47A28">
              <w:rPr>
                <w:rFonts w:ascii="Sakkal Majalla" w:hAnsi="Sakkal Majalla" w:cs="Sakkal Majalla"/>
                <w:b/>
                <w:bCs/>
                <w:rtl/>
              </w:rPr>
              <w:t>ال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>بحث :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</w:t>
            </w:r>
            <w:r w:rsidRPr="00C47A28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C47A28">
              <w:rPr>
                <w:rFonts w:ascii="Sakkal Majalla" w:hAnsi="Sakkal Majalla" w:cs="Sakkal Majalla"/>
                <w:rtl/>
              </w:rPr>
              <w:t>................</w:t>
            </w:r>
            <w:r>
              <w:rPr>
                <w:rFonts w:ascii="Sakkal Majalla" w:hAnsi="Sakkal Majalla" w:cs="Sakkal Majalla" w:hint="cs"/>
                <w:rtl/>
              </w:rPr>
              <w:t>..........................................</w:t>
            </w:r>
            <w:r w:rsidRPr="00C47A28">
              <w:rPr>
                <w:rFonts w:ascii="Sakkal Majalla" w:hAnsi="Sakkal Majalla" w:cs="Sakkal Majalla"/>
                <w:rtl/>
              </w:rPr>
              <w:t>............................</w:t>
            </w:r>
          </w:p>
        </w:tc>
      </w:tr>
      <w:tr w:rsidR="00321C5E" w:rsidRPr="00C47A28" w14:paraId="67972F72" w14:textId="77777777" w:rsidTr="00321C5E">
        <w:trPr>
          <w:trHeight w:val="179"/>
          <w:jc w:val="center"/>
        </w:trPr>
        <w:tc>
          <w:tcPr>
            <w:tcW w:w="4839" w:type="dxa"/>
          </w:tcPr>
          <w:p w14:paraId="27E8750F" w14:textId="34C2E1D5" w:rsidR="00321C5E" w:rsidRPr="00C47A28" w:rsidRDefault="00321C5E" w:rsidP="00321C5E">
            <w:pPr>
              <w:spacing w:line="278" w:lineRule="auto"/>
              <w:rPr>
                <w:rFonts w:ascii="Sakkal Majalla" w:hAnsi="Sakkal Majalla" w:cs="Sakkal Majalla"/>
                <w:rtl/>
              </w:rPr>
            </w:pPr>
            <w:r w:rsidRPr="00C47A28">
              <w:rPr>
                <w:rFonts w:ascii="Sakkal Majalla" w:hAnsi="Sakkal Majalla" w:cs="Sakkal Majalla"/>
                <w:b/>
                <w:bCs/>
                <w:rtl/>
              </w:rPr>
              <w:t xml:space="preserve">اسم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الباحث </w:t>
            </w:r>
            <w:r w:rsidRPr="00C47A28">
              <w:rPr>
                <w:rFonts w:ascii="Sakkal Majalla" w:hAnsi="Sakkal Majalla" w:cs="Sakkal Majalla"/>
                <w:b/>
                <w:bCs/>
                <w:rtl/>
              </w:rPr>
              <w:t>:</w:t>
            </w:r>
            <w:proofErr w:type="gramEnd"/>
            <w:r w:rsidRPr="00C47A28">
              <w:rPr>
                <w:rFonts w:ascii="Sakkal Majalla" w:hAnsi="Sakkal Majalla" w:cs="Sakkal Majalla"/>
                <w:rtl/>
              </w:rPr>
              <w:t xml:space="preserve"> ..........</w:t>
            </w:r>
            <w:r>
              <w:rPr>
                <w:rFonts w:ascii="Sakkal Majalla" w:hAnsi="Sakkal Majalla" w:cs="Sakkal Majalla" w:hint="cs"/>
                <w:rtl/>
              </w:rPr>
              <w:t>......</w:t>
            </w:r>
            <w:r w:rsidRPr="00C47A28">
              <w:rPr>
                <w:rFonts w:ascii="Sakkal Majalla" w:hAnsi="Sakkal Majalla" w:cs="Sakkal Majalla"/>
                <w:rtl/>
              </w:rPr>
              <w:t>............</w:t>
            </w:r>
            <w:r>
              <w:rPr>
                <w:rFonts w:ascii="Sakkal Majalla" w:hAnsi="Sakkal Majalla" w:cs="Sakkal Majalla" w:hint="cs"/>
                <w:rtl/>
              </w:rPr>
              <w:t>.............................</w:t>
            </w:r>
            <w:r w:rsidRPr="00C47A28">
              <w:rPr>
                <w:rFonts w:ascii="Sakkal Majalla" w:hAnsi="Sakkal Majalla" w:cs="Sakkal Majalla"/>
                <w:rtl/>
              </w:rPr>
              <w:t>.....................</w:t>
            </w:r>
          </w:p>
        </w:tc>
      </w:tr>
      <w:tr w:rsidR="00321C5E" w:rsidRPr="00C47A28" w14:paraId="44931078" w14:textId="77777777" w:rsidTr="00321C5E">
        <w:trPr>
          <w:trHeight w:val="179"/>
          <w:jc w:val="center"/>
        </w:trPr>
        <w:tc>
          <w:tcPr>
            <w:tcW w:w="4839" w:type="dxa"/>
          </w:tcPr>
          <w:p w14:paraId="35CC4528" w14:textId="04D9A0B5" w:rsidR="00321C5E" w:rsidRPr="00C47A28" w:rsidRDefault="00321C5E" w:rsidP="00321C5E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C47A28">
              <w:rPr>
                <w:rFonts w:ascii="Sakkal Majalla" w:hAnsi="Sakkal Majalla" w:cs="Sakkal Majalla"/>
                <w:b/>
                <w:bCs/>
                <w:rtl/>
              </w:rPr>
              <w:t>تاريخ التقييم:</w:t>
            </w:r>
            <w:r w:rsidRPr="00C47A28">
              <w:rPr>
                <w:rFonts w:ascii="Sakkal Majalla" w:hAnsi="Sakkal Majalla" w:cs="Sakkal Majalla"/>
                <w:rtl/>
              </w:rPr>
              <w:t xml:space="preserve"> ..... / ..... / ..........1447ه</w:t>
            </w:r>
          </w:p>
        </w:tc>
      </w:tr>
    </w:tbl>
    <w:p w14:paraId="62254157" w14:textId="77777777" w:rsidR="000628CA" w:rsidRPr="000628CA" w:rsidRDefault="000628CA" w:rsidP="000628CA">
      <w:pPr>
        <w:rPr>
          <w:rFonts w:ascii="Sakkal Majalla" w:hAnsi="Sakkal Majalla" w:cs="Sakkal Majalla"/>
          <w:rtl/>
        </w:rPr>
      </w:pPr>
      <w:r w:rsidRPr="000628CA">
        <w:rPr>
          <w:rFonts w:ascii="Sakkal Majalla" w:hAnsi="Sakkal Majalla" w:cs="Sakkal Majalla"/>
        </w:rPr>
        <w:pict w14:anchorId="52613EF4">
          <v:rect id="_x0000_i1059" style="width:0;height:1.5pt" o:hralign="center" o:hrstd="t" o:hrnoshade="t" o:hr="t" fillcolor="gray" stroked="f"/>
        </w:pict>
      </w:r>
    </w:p>
    <w:tbl>
      <w:tblPr>
        <w:bidiVisual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4617"/>
        <w:gridCol w:w="851"/>
        <w:gridCol w:w="851"/>
        <w:gridCol w:w="1079"/>
      </w:tblGrid>
      <w:tr w:rsidR="000628CA" w:rsidRPr="000628CA" w14:paraId="7AB321ED" w14:textId="77777777" w:rsidTr="00321C5E">
        <w:trPr>
          <w:tblHeader/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48826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م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BF23B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المعايير الرئيسة والفرعية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CA518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متوفر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A6F31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غير متوفر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C8E98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ملاحظات</w:t>
            </w:r>
          </w:p>
        </w:tc>
      </w:tr>
      <w:tr w:rsidR="000628CA" w:rsidRPr="000628CA" w14:paraId="5DB144D0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296B0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1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FC7F3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الأول: العنوان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A8D18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7BB1AA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5B9D60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252DD578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A9D0B4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1-1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B86DDF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مناسبة العنوان لمشكلة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5BCDD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F3A18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892A7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301AAB47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631AB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2-1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0481D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الإيجاز في عنوان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F6317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D518D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2601A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04EF95FC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299871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2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C9CBC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الثاني: مستخلص البحث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9AF83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304F7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66203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028B85DF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59A582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1-2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2F589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الإيجاز في المستخلص (لا يزيد على 150 كلمة).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65CC0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5207F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0817F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5D872C5F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9B5F27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2-2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9E3C4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تحديد الهدف من إجراء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7B49D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CD3D2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AF34B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40792C93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BE2024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3-2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E3C09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ذكر أهم نتائج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5F836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418CA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BE4C1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1B65D25F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AFDBAC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3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8B07E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الثالث: المقدمة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BB58D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4C698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7A3590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4AD89E4C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444022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1-3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5D25F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الإيجاز في التعريف بالبحث.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86C88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C8B62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016DA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270CD186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3DA266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2-3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8C064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تحديد مبررات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D8FEB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AFE20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7E3D9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5A453360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CEC019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3-3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AC3E5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إبراز أهمية القيام بالبحث.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DFB551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3BC2F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B4203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7AA75A73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D0CFB4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lastRenderedPageBreak/>
              <w:t>4-3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BD007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تحديد الهدف من إجراء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C7811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AF269E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695325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2DA79F18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45EDD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5-3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C1C83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تضمين تحليل انعكاسي يعكس وعي الباحث بتأثير البحث على نموه المهني.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29C20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05CE8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D0E32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10409CDE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8F379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4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541D2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الرابع: مشكلة البحث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EE583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BA74DE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224867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2700D47E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CEB77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1-4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60CFEF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ارتباطها بالواقع الفعلي للباحث (البيئة التعليمية).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15C1C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B8448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2A3A0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1BD16E38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E4B738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2-4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55CA3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صياغة المشكلة بأسلوب علمي (سؤال أو جملة خبرية).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3A9465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5B8AF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EEAF8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70606C0D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7E2499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3-4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4EDBA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دعم مشكلة البحث بالشواهد والأدلة.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4D2F8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24CE5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0CD55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6118BF15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1E10A8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4-4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71C01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إشراك المعنيين (زملاء، طلاب، أولياء أمور) في مراحل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E32201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9C263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72685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46593375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676E0C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5-4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F5833F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قابليته للحل في نطاق الإمكانات المادية والفنية المتاحة.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B8ED45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731A5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C5CD1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2521FDB6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17FC5F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5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39C5C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الخامس: إجراءات البحث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65CB3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311DD2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51E74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0EF82D8D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0EF913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1-5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760C1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تحديد الإجراءات البحثية حسب التسلسل الزمني لها.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BAC56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34657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25B75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6BFC8C4C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F827A1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2-5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15282E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مناسبتها للإجابة عن سؤال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B3144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1D97A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507DF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473D8C86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9F2237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3-5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F0735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دعم الإجراءات بالأدلة والشواهد.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84D46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D43A9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D7C8C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42FF4418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44C68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4-5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81C8D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مناسبة أدوات جمع البيانات لطبيعة المشكلة.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02D41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8F7D7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CC91B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5D87494A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E4170C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5-5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5513D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تطبيق البحث عبر دورات إجرائية متتابعة تبرز التغيير المرحلي.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E7930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FF23B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091C1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30F28471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1378CC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lastRenderedPageBreak/>
              <w:t>6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0DE69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السادس: المحتوى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5385A5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3AE888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F757D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3ECA4819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CF9DA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1-6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DF9E6E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خلو البحث من المخالفات الشرعية والسياسية والثقافية.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CDB37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6B6781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6E6FF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23A826F3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3CBA1A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2-6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BC5B2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خلو البحث من الأخطاء اللغوية.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029E31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7BBDA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269ED5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76DBB7A6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EAFC64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3-6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E1401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توظيف النظريات أو الأطر التربوية لتفسير الظاهرة أو تأسيس الإجراءات.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63F82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332B6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14325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6D485EE4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215429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7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A6A8A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السابع: النتائج ومناقشتها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A0B68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874B29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5B2FDF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2D254B0E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6D4BB7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1-7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FE5AC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تنظيم عرض النتائج (جداول، أشكال...).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ECB5E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0BD25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91F30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595753FB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BD2710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2-7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90558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مناقشة النتائج والتفسيرات الممكنة للبيانات المجموعة.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2DBECF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FDEFD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E66FAF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4FB3829A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3DA1FF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3-7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7C770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وضوح رأي الباحث وتأملاته في نتائج البحث.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EDF9CB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949C7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43522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1D47D209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A61F05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4-7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00CAD2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عرض نتائج البحث بشكل يُظهر أثراً ملموساً على تحسين الممارسة.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71C97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4B62C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1A3AA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5C748448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5168C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8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2E6FE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الثامن: التوصيات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875B7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CDA632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6DB990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3CF0B7B2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03961E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1-8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A3068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أن تكون مستخلصة من النتائج.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3ECFE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BA7661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5C608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63F8BDF1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C40386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2-8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C8200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قابلية التوصيات للتطبيق.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82234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90608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D470D1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244100EA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9BB358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9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3C2D4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التاسع: المراجع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A1F5BA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5CC0DA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5F54B2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48A71B46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CCD916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1-9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B1172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 xml:space="preserve">توثيق المراجع بمنهجية </w:t>
            </w:r>
            <w:r w:rsidRPr="000628CA">
              <w:rPr>
                <w:rFonts w:ascii="Sakkal Majalla" w:hAnsi="Sakkal Majalla" w:cs="Sakkal Majalla"/>
              </w:rPr>
              <w:t>APA</w:t>
            </w:r>
            <w:r w:rsidRPr="000628CA">
              <w:rPr>
                <w:rFonts w:ascii="Sakkal Majalla" w:hAnsi="Sakkal Majalla" w:cs="Sakkal Majalla"/>
                <w:rtl/>
              </w:rPr>
              <w:t xml:space="preserve"> (الإصدار الأخير) في المتن والقائمة.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D21E3D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DEF9A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1C604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79BDFDE2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CE3A33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lastRenderedPageBreak/>
              <w:t>10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9B9456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b/>
                <w:bCs/>
                <w:rtl/>
              </w:rPr>
              <w:t>المعيار العاشر: التنسيق العام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9690F8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4438F6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49F80D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</w:p>
        </w:tc>
      </w:tr>
      <w:tr w:rsidR="000628CA" w:rsidRPr="000628CA" w14:paraId="59490E83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C1CE47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1-10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1320F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إدراج البيانات الأساسية على الغلاف.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E516F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AE32FC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E6A4B3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6D8C5647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BEAD3A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2-10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086AA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إدراج قائمة بالمحتويات وأرقام الصفحات.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F067AE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C63DF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446967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  <w:tr w:rsidR="000628CA" w:rsidRPr="000628CA" w14:paraId="0BBAEA02" w14:textId="77777777" w:rsidTr="00321C5E">
        <w:trPr>
          <w:tblCellSpacing w:w="15" w:type="dxa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D6D509" w14:textId="77777777" w:rsidR="000628CA" w:rsidRPr="000628CA" w:rsidRDefault="000628CA" w:rsidP="000628CA">
            <w:pPr>
              <w:rPr>
                <w:rFonts w:ascii="Sakkal Majalla" w:hAnsi="Sakkal Majalla" w:cs="Sakkal Majalla"/>
              </w:rPr>
            </w:pPr>
            <w:r w:rsidRPr="000628CA">
              <w:rPr>
                <w:rFonts w:ascii="Sakkal Majalla" w:hAnsi="Sakkal Majalla" w:cs="Sakkal Majalla"/>
                <w:rtl/>
              </w:rPr>
              <w:t>3-10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B77BD5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akkal Majalla" w:hAnsi="Sakkal Majalla" w:cs="Sakkal Majalla"/>
                <w:rtl/>
              </w:rPr>
              <w:t>إدراج قائمة بالأشكال والجداول والصور التوضيحية.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1671C0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167E49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  <w:r w:rsidRPr="000628CA">
              <w:rPr>
                <w:rFonts w:ascii="Segoe UI Symbol" w:hAnsi="Segoe UI Symbol" w:cs="Segoe UI Symbol" w:hint="cs"/>
                <w:rtl/>
              </w:rPr>
              <w:t>☐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F77E74" w14:textId="77777777" w:rsidR="000628CA" w:rsidRPr="000628CA" w:rsidRDefault="000628CA" w:rsidP="000628CA">
            <w:pPr>
              <w:rPr>
                <w:rFonts w:ascii="Sakkal Majalla" w:hAnsi="Sakkal Majalla" w:cs="Sakkal Majalla"/>
                <w:rtl/>
              </w:rPr>
            </w:pPr>
          </w:p>
        </w:tc>
      </w:tr>
    </w:tbl>
    <w:p w14:paraId="1CAFF53E" w14:textId="77777777" w:rsidR="000628CA" w:rsidRPr="000628CA" w:rsidRDefault="000628CA" w:rsidP="000628CA">
      <w:pPr>
        <w:rPr>
          <w:rFonts w:ascii="Sakkal Majalla" w:hAnsi="Sakkal Majalla" w:cs="Sakkal Majalla"/>
        </w:rPr>
      </w:pPr>
      <w:r w:rsidRPr="000628CA">
        <w:rPr>
          <w:rFonts w:ascii="Sakkal Majalla" w:hAnsi="Sakkal Majalla" w:cs="Sakkal Majalla"/>
        </w:rPr>
        <w:pict w14:anchorId="77B8F26D">
          <v:rect id="_x0000_i1060" style="width:0;height:1.5pt" o:hralign="center" o:hrstd="t" o:hrnoshade="t" o:hr="t" fillcolor="gray" stroked="f"/>
        </w:pict>
      </w:r>
    </w:p>
    <w:p w14:paraId="25600CF0" w14:textId="77777777" w:rsidR="000628CA" w:rsidRPr="000628CA" w:rsidRDefault="000628CA" w:rsidP="000628CA">
      <w:pPr>
        <w:rPr>
          <w:rFonts w:ascii="Sakkal Majalla" w:hAnsi="Sakkal Majalla" w:cs="Sakkal Majalla"/>
          <w:b/>
          <w:bCs/>
          <w:rtl/>
        </w:rPr>
      </w:pPr>
      <w:r w:rsidRPr="000628CA">
        <w:rPr>
          <w:rFonts w:ascii="Sakkal Majalla" w:hAnsi="Sakkal Majalla" w:cs="Sakkal Majalla"/>
          <w:b/>
          <w:bCs/>
          <w:rtl/>
        </w:rPr>
        <w:t>القرار النهائي للمقيم:</w:t>
      </w:r>
    </w:p>
    <w:p w14:paraId="70DD1C9D" w14:textId="77777777" w:rsidR="000628CA" w:rsidRPr="000628CA" w:rsidRDefault="000628CA" w:rsidP="000628CA">
      <w:pPr>
        <w:numPr>
          <w:ilvl w:val="0"/>
          <w:numId w:val="5"/>
        </w:numPr>
        <w:rPr>
          <w:rFonts w:ascii="Sakkal Majalla" w:hAnsi="Sakkal Majalla" w:cs="Sakkal Majalla"/>
          <w:rtl/>
        </w:rPr>
      </w:pPr>
      <w:proofErr w:type="gramStart"/>
      <w:r w:rsidRPr="000628CA">
        <w:rPr>
          <w:rFonts w:ascii="Sakkal Majalla" w:hAnsi="Sakkal Majalla" w:cs="Sakkal Majalla"/>
          <w:rtl/>
        </w:rPr>
        <w:t>[ ]</w:t>
      </w:r>
      <w:proofErr w:type="gramEnd"/>
      <w:r w:rsidRPr="000628CA">
        <w:rPr>
          <w:rFonts w:ascii="Sakkal Majalla" w:hAnsi="Sakkal Majalla" w:cs="Sakkal Majalla"/>
          <w:rtl/>
        </w:rPr>
        <w:t xml:space="preserve"> </w:t>
      </w:r>
      <w:r w:rsidRPr="000628CA">
        <w:rPr>
          <w:rFonts w:ascii="Sakkal Majalla" w:hAnsi="Sakkal Majalla" w:cs="Sakkal Majalla"/>
          <w:b/>
          <w:bCs/>
          <w:rtl/>
        </w:rPr>
        <w:t>معتمد</w:t>
      </w:r>
      <w:r w:rsidRPr="000628CA">
        <w:rPr>
          <w:rFonts w:ascii="Sakkal Majalla" w:hAnsi="Sakkal Majalla" w:cs="Sakkal Majalla"/>
          <w:rtl/>
        </w:rPr>
        <w:t xml:space="preserve"> (مستوفٍ لكافة معايير البحث الإجرائي).</w:t>
      </w:r>
    </w:p>
    <w:p w14:paraId="6D9FB389" w14:textId="77777777" w:rsidR="000628CA" w:rsidRPr="000628CA" w:rsidRDefault="000628CA" w:rsidP="000628CA">
      <w:pPr>
        <w:numPr>
          <w:ilvl w:val="0"/>
          <w:numId w:val="5"/>
        </w:numPr>
        <w:rPr>
          <w:rFonts w:ascii="Sakkal Majalla" w:hAnsi="Sakkal Majalla" w:cs="Sakkal Majalla"/>
          <w:rtl/>
        </w:rPr>
      </w:pPr>
      <w:proofErr w:type="gramStart"/>
      <w:r w:rsidRPr="000628CA">
        <w:rPr>
          <w:rFonts w:ascii="Sakkal Majalla" w:hAnsi="Sakkal Majalla" w:cs="Sakkal Majalla"/>
          <w:rtl/>
        </w:rPr>
        <w:t>[ ]</w:t>
      </w:r>
      <w:proofErr w:type="gramEnd"/>
      <w:r w:rsidRPr="000628CA">
        <w:rPr>
          <w:rFonts w:ascii="Sakkal Majalla" w:hAnsi="Sakkal Majalla" w:cs="Sakkal Majalla"/>
          <w:rtl/>
        </w:rPr>
        <w:t xml:space="preserve"> </w:t>
      </w:r>
      <w:r w:rsidRPr="000628CA">
        <w:rPr>
          <w:rFonts w:ascii="Sakkal Majalla" w:hAnsi="Sakkal Majalla" w:cs="Sakkal Majalla"/>
          <w:b/>
          <w:bCs/>
          <w:rtl/>
        </w:rPr>
        <w:t>معتمد مع التعديل</w:t>
      </w:r>
      <w:r w:rsidRPr="000628CA">
        <w:rPr>
          <w:rFonts w:ascii="Sakkal Majalla" w:hAnsi="Sakkal Majalla" w:cs="Sakkal Majalla"/>
          <w:rtl/>
        </w:rPr>
        <w:t xml:space="preserve"> (يحتاج تعديلات بسيطة).</w:t>
      </w:r>
    </w:p>
    <w:p w14:paraId="22B77C64" w14:textId="77777777" w:rsidR="000628CA" w:rsidRPr="000628CA" w:rsidRDefault="000628CA" w:rsidP="000628CA">
      <w:pPr>
        <w:numPr>
          <w:ilvl w:val="0"/>
          <w:numId w:val="5"/>
        </w:numPr>
        <w:rPr>
          <w:rFonts w:ascii="Sakkal Majalla" w:hAnsi="Sakkal Majalla" w:cs="Sakkal Majalla"/>
          <w:rtl/>
        </w:rPr>
      </w:pPr>
      <w:proofErr w:type="gramStart"/>
      <w:r w:rsidRPr="000628CA">
        <w:rPr>
          <w:rFonts w:ascii="Sakkal Majalla" w:hAnsi="Sakkal Majalla" w:cs="Sakkal Majalla"/>
          <w:rtl/>
        </w:rPr>
        <w:t>[ ]</w:t>
      </w:r>
      <w:proofErr w:type="gramEnd"/>
      <w:r w:rsidRPr="000628CA">
        <w:rPr>
          <w:rFonts w:ascii="Sakkal Majalla" w:hAnsi="Sakkal Majalla" w:cs="Sakkal Majalla"/>
          <w:rtl/>
        </w:rPr>
        <w:t xml:space="preserve"> </w:t>
      </w:r>
      <w:r w:rsidRPr="000628CA">
        <w:rPr>
          <w:rFonts w:ascii="Sakkal Majalla" w:hAnsi="Sakkal Majalla" w:cs="Sakkal Majalla"/>
          <w:b/>
          <w:bCs/>
          <w:rtl/>
        </w:rPr>
        <w:t>غير معتمد</w:t>
      </w:r>
      <w:r w:rsidRPr="000628CA">
        <w:rPr>
          <w:rFonts w:ascii="Sakkal Majalla" w:hAnsi="Sakkal Majalla" w:cs="Sakkal Majalla"/>
          <w:rtl/>
        </w:rPr>
        <w:t xml:space="preserve"> (يحتاج لإعادة صياغة وفق المعايير).</w:t>
      </w:r>
    </w:p>
    <w:p w14:paraId="742BD846" w14:textId="77777777" w:rsidR="000628CA" w:rsidRPr="000628CA" w:rsidRDefault="000628CA" w:rsidP="000628CA">
      <w:pPr>
        <w:rPr>
          <w:rFonts w:ascii="Sakkal Majalla" w:hAnsi="Sakkal Majalla" w:cs="Sakkal Majalla"/>
          <w:rtl/>
        </w:rPr>
      </w:pPr>
      <w:r w:rsidRPr="000628CA">
        <w:rPr>
          <w:rFonts w:ascii="Sakkal Majalla" w:hAnsi="Sakkal Majalla" w:cs="Sakkal Majalla"/>
          <w:b/>
          <w:bCs/>
          <w:rtl/>
        </w:rPr>
        <w:t>توصيات وملاحظات إضافية:</w:t>
      </w:r>
    </w:p>
    <w:p w14:paraId="5114EE5D" w14:textId="77777777" w:rsidR="000628CA" w:rsidRPr="000628CA" w:rsidRDefault="000628CA" w:rsidP="000628CA">
      <w:pPr>
        <w:rPr>
          <w:rFonts w:ascii="Sakkal Majalla" w:hAnsi="Sakkal Majalla" w:cs="Sakkal Majalla"/>
          <w:rtl/>
        </w:rPr>
      </w:pPr>
      <w:r w:rsidRPr="000628CA">
        <w:rPr>
          <w:rFonts w:ascii="Sakkal Majalla" w:hAnsi="Sakkal Majalla" w:cs="Sakkal Majalla"/>
          <w:rtl/>
        </w:rPr>
        <w:t>..............................................................................................................................................</w:t>
      </w:r>
    </w:p>
    <w:p w14:paraId="2B094638" w14:textId="77777777" w:rsidR="000628CA" w:rsidRPr="000628CA" w:rsidRDefault="000628CA" w:rsidP="000628CA">
      <w:pPr>
        <w:rPr>
          <w:rFonts w:ascii="Sakkal Majalla" w:hAnsi="Sakkal Majalla" w:cs="Sakkal Majalla"/>
          <w:rtl/>
        </w:rPr>
      </w:pPr>
      <w:r w:rsidRPr="000628CA">
        <w:rPr>
          <w:rFonts w:ascii="Sakkal Majalla" w:hAnsi="Sakkal Majalla" w:cs="Sakkal Majalla"/>
          <w:b/>
          <w:bCs/>
          <w:rtl/>
        </w:rPr>
        <w:t>اسم وتوقيع المقيم:</w:t>
      </w:r>
      <w:r w:rsidRPr="000628CA">
        <w:rPr>
          <w:rFonts w:ascii="Sakkal Majalla" w:hAnsi="Sakkal Majalla" w:cs="Sakkal Majalla"/>
          <w:rtl/>
        </w:rPr>
        <w:t xml:space="preserve"> .......................................................</w:t>
      </w:r>
    </w:p>
    <w:p w14:paraId="5B3D8AD9" w14:textId="4BFA53F1" w:rsidR="00EE220F" w:rsidRPr="00C47A28" w:rsidRDefault="00EE220F" w:rsidP="000628CA">
      <w:pPr>
        <w:rPr>
          <w:rFonts w:ascii="Sakkal Majalla" w:hAnsi="Sakkal Majalla" w:cs="Sakkal Majalla"/>
          <w:rtl/>
        </w:rPr>
      </w:pPr>
    </w:p>
    <w:sectPr w:rsidR="00EE220F" w:rsidRPr="00C47A28" w:rsidSect="009B65C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57CFF"/>
    <w:multiLevelType w:val="multilevel"/>
    <w:tmpl w:val="1672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F972C8"/>
    <w:multiLevelType w:val="multilevel"/>
    <w:tmpl w:val="5C98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5320E0"/>
    <w:multiLevelType w:val="multilevel"/>
    <w:tmpl w:val="E8C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3A5291"/>
    <w:multiLevelType w:val="multilevel"/>
    <w:tmpl w:val="781A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E5325E"/>
    <w:multiLevelType w:val="multilevel"/>
    <w:tmpl w:val="120A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830634">
    <w:abstractNumId w:val="1"/>
  </w:num>
  <w:num w:numId="2" w16cid:durableId="944458852">
    <w:abstractNumId w:val="4"/>
  </w:num>
  <w:num w:numId="3" w16cid:durableId="1920673274">
    <w:abstractNumId w:val="2"/>
  </w:num>
  <w:num w:numId="4" w16cid:durableId="310796804">
    <w:abstractNumId w:val="0"/>
  </w:num>
  <w:num w:numId="5" w16cid:durableId="1108938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20F"/>
    <w:rsid w:val="000628CA"/>
    <w:rsid w:val="00321C5E"/>
    <w:rsid w:val="00573192"/>
    <w:rsid w:val="006F5F3F"/>
    <w:rsid w:val="009B65C3"/>
    <w:rsid w:val="00C47A28"/>
    <w:rsid w:val="00D8523F"/>
    <w:rsid w:val="00EE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4F6E68"/>
  <w15:chartTrackingRefBased/>
  <w15:docId w15:val="{B92D098B-7E20-421E-97EB-A84B8B4B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E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E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E22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E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E22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E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E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E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E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E2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E2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E2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E220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E220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E22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E22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E22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E22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E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E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E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E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E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E22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E22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E22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E2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E22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E220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47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393</Words>
  <Characters>2402</Characters>
  <Application>Microsoft Office Word</Application>
  <DocSecurity>0</DocSecurity>
  <Lines>240</Lines>
  <Paragraphs>174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سميه بنت العرياني</dc:creator>
  <cp:keywords/>
  <dc:description/>
  <cp:lastModifiedBy>سميه بنت العرياني</cp:lastModifiedBy>
  <cp:revision>2</cp:revision>
  <cp:lastPrinted>2026-01-27T19:11:00Z</cp:lastPrinted>
  <dcterms:created xsi:type="dcterms:W3CDTF">2026-01-27T19:25:00Z</dcterms:created>
  <dcterms:modified xsi:type="dcterms:W3CDTF">2026-01-27T19:25:00Z</dcterms:modified>
</cp:coreProperties>
</file>